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2F8" w:rsidRPr="00C332F8" w:rsidRDefault="00C332F8" w:rsidP="00C332F8">
      <w:pPr>
        <w:pStyle w:val="ConsPlusNormal"/>
        <w:ind w:firstLine="540"/>
        <w:jc w:val="both"/>
        <w:rPr>
          <w:b/>
        </w:rPr>
      </w:pPr>
      <w:r w:rsidRPr="00C332F8">
        <w:rPr>
          <w:b/>
        </w:rPr>
        <w:t>Категории граждан</w:t>
      </w:r>
    </w:p>
    <w:p w:rsidR="00C332F8" w:rsidRDefault="00C332F8" w:rsidP="00C332F8">
      <w:pPr>
        <w:pStyle w:val="ConsPlusNormal"/>
        <w:ind w:firstLine="540"/>
        <w:jc w:val="both"/>
      </w:pPr>
      <w:proofErr w:type="gramStart"/>
      <w:r>
        <w:t>Государственная услуга предоставляется детям, не достигшим возраста 18 лет, а также детям, обучающимся по очной форме обучения по имеющим государственную аккредитацию образовательным программам среднего профессионального образования и образовательным программам высшего образования в образовательных организациях, до окончания ими такого обучения, но не дольше чем до достижения ими возраста 23 лет, потерявшим кормильца из числа:</w:t>
      </w:r>
      <w:proofErr w:type="gramEnd"/>
    </w:p>
    <w:p w:rsidR="00C332F8" w:rsidRDefault="00C332F8" w:rsidP="00C332F8">
      <w:pPr>
        <w:pStyle w:val="ConsPlusNormal"/>
        <w:ind w:firstLine="540"/>
        <w:jc w:val="both"/>
      </w:pPr>
      <w:r>
        <w:t>1) участников ликвидации последствий катастрофы на Чернобыльской АЭС;</w:t>
      </w:r>
    </w:p>
    <w:p w:rsidR="00C332F8" w:rsidRDefault="00C332F8" w:rsidP="00C332F8">
      <w:pPr>
        <w:pStyle w:val="ConsPlusNormal"/>
        <w:ind w:firstLine="540"/>
        <w:jc w:val="both"/>
      </w:pPr>
      <w:r>
        <w:t>2) граждан из подразделений особого риска - лиц из числа военнослужащих и вольнонаемного состава Вооруженных Сил СССР, войск и органов Комитета государственной безопасности СССР, внутренних войск, железнодорожных войск и других воинских формирований, лиц начальствующего и рядового состава органов внутренних дел:</w:t>
      </w:r>
    </w:p>
    <w:p w:rsidR="00C332F8" w:rsidRDefault="00C332F8" w:rsidP="00C332F8">
      <w:pPr>
        <w:pStyle w:val="ConsPlusNormal"/>
        <w:ind w:firstLine="540"/>
        <w:jc w:val="both"/>
      </w:pPr>
      <w:r>
        <w:t>а) непосредственных участников испытаний ядерного оружия в атмосфере, боевых радиоактивных веществ и учений с применением такого оружия до даты фактического прекращения таких испытаний и учений;</w:t>
      </w:r>
    </w:p>
    <w:p w:rsidR="00C332F8" w:rsidRDefault="00C332F8" w:rsidP="00C332F8">
      <w:pPr>
        <w:pStyle w:val="ConsPlusNormal"/>
        <w:ind w:firstLine="540"/>
        <w:jc w:val="both"/>
      </w:pPr>
      <w:r>
        <w:t>б) непосредственных участников подземных испытаний ядерного оружия в условиях нештатных радиационных ситуаций и действия других поражающих факторов ядерного оружия;</w:t>
      </w:r>
    </w:p>
    <w:p w:rsidR="00C332F8" w:rsidRDefault="00C332F8" w:rsidP="00C332F8">
      <w:pPr>
        <w:pStyle w:val="ConsPlusNormal"/>
        <w:ind w:firstLine="540"/>
        <w:jc w:val="both"/>
      </w:pPr>
      <w:r>
        <w:t>в) непосредственных участников ликвидации радиационных аварий на ядерных установках надводных и подводных кораблей и других военных объектах;</w:t>
      </w:r>
    </w:p>
    <w:p w:rsidR="00C332F8" w:rsidRDefault="00C332F8" w:rsidP="00C332F8">
      <w:pPr>
        <w:pStyle w:val="ConsPlusNormal"/>
        <w:ind w:firstLine="540"/>
        <w:jc w:val="both"/>
      </w:pPr>
      <w:r>
        <w:t>г) из личного состава отдельных подразделений по сборке ядерных зарядов из числа военнослужащих;</w:t>
      </w:r>
    </w:p>
    <w:p w:rsidR="00C332F8" w:rsidRDefault="00C332F8" w:rsidP="00C332F8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непосредственных участников подземных испытаний ядерного оружия, проведения и обеспечения работ по сбору и захоронению радиоактивных веществ;</w:t>
      </w:r>
    </w:p>
    <w:p w:rsidR="00C332F8" w:rsidRDefault="00C332F8" w:rsidP="00C332F8">
      <w:pPr>
        <w:pStyle w:val="ConsPlusNormal"/>
        <w:ind w:firstLine="540"/>
        <w:jc w:val="both"/>
      </w:pPr>
      <w:r>
        <w:t xml:space="preserve">3) граждан, получивших лучевую болезнь, другие заболевания, включенные в перечень заболеваний, возникновение или обострение которых обусловлено воздействием радиации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>, а также ставших инвалидами вследствие воздействия радиации, из числа:</w:t>
      </w:r>
    </w:p>
    <w:p w:rsidR="00C332F8" w:rsidRDefault="00C332F8" w:rsidP="00C332F8">
      <w:pPr>
        <w:pStyle w:val="ConsPlusNormal"/>
        <w:ind w:firstLine="540"/>
        <w:jc w:val="both"/>
      </w:pPr>
      <w:proofErr w:type="gramStart"/>
      <w:r>
        <w:t>а)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"Маяк", а также граждан, включая военнослужащих и военнообязанных, призванных на</w:t>
      </w:r>
      <w:proofErr w:type="gramEnd"/>
      <w:r>
        <w:t xml:space="preserve">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</w:r>
      <w:proofErr w:type="spellStart"/>
      <w:r>
        <w:t>Теча</w:t>
      </w:r>
      <w:proofErr w:type="spellEnd"/>
      <w:r>
        <w:t xml:space="preserve"> в 1949 - 1956 годах;</w:t>
      </w:r>
    </w:p>
    <w:p w:rsidR="00C332F8" w:rsidRDefault="00C332F8" w:rsidP="00C332F8">
      <w:pPr>
        <w:pStyle w:val="ConsPlusNormal"/>
        <w:ind w:firstLine="540"/>
        <w:jc w:val="both"/>
      </w:pPr>
      <w:proofErr w:type="gramStart"/>
      <w:r>
        <w:t>б)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1959 - 1961 годах непосредственное участие в работах по ликвидации последствий аварии в 1957 году на производственном объединении "Маяк", а также граждан, включая военнослужащих и военнообязанных, призванных на</w:t>
      </w:r>
      <w:proofErr w:type="gramEnd"/>
      <w:r>
        <w:t xml:space="preserve">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</w:r>
      <w:proofErr w:type="spellStart"/>
      <w:r>
        <w:t>Теча</w:t>
      </w:r>
      <w:proofErr w:type="spellEnd"/>
      <w:r>
        <w:t xml:space="preserve"> в 1957 - 1962 годах;</w:t>
      </w:r>
    </w:p>
    <w:p w:rsidR="00C332F8" w:rsidRDefault="00C332F8" w:rsidP="00C332F8">
      <w:pPr>
        <w:pStyle w:val="ConsPlusNormal"/>
        <w:ind w:firstLine="540"/>
        <w:jc w:val="both"/>
      </w:pPr>
      <w:r>
        <w:t xml:space="preserve">в) граждан, эвакуированных (переселенных), а также добровольно выехавших из населенных пунктов </w:t>
      </w:r>
      <w:proofErr w:type="gramStart"/>
      <w:r>
        <w:t xml:space="preserve">(в том числе эвакуированных (переселенных) в пределах населенных пунктов, где эвакуация (переселение) производилась частично),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 xml:space="preserve">, включая детей, в том числе детей, которые в момент эвакуации (переселения) находились в состоянии внутриутробного развития, а также военнослужащих, вольнонаемный состав войсковых частей и </w:t>
      </w:r>
      <w:proofErr w:type="spellStart"/>
      <w:r>
        <w:t>спецконтингент</w:t>
      </w:r>
      <w:proofErr w:type="spellEnd"/>
      <w:r>
        <w:t>, эвакуированных в</w:t>
      </w:r>
      <w:proofErr w:type="gramEnd"/>
      <w:r>
        <w:t xml:space="preserve"> 1957 году из зоны радиоактивного загрязнения.</w:t>
      </w:r>
    </w:p>
    <w:p w:rsidR="00C332F8" w:rsidRDefault="00C332F8" w:rsidP="00C332F8">
      <w:pPr>
        <w:pStyle w:val="ConsPlusNormal"/>
        <w:ind w:firstLine="540"/>
        <w:jc w:val="both"/>
      </w:pPr>
      <w:proofErr w:type="gramStart"/>
      <w:r>
        <w:t>К добровольно выехавшим гражданам относятся граждане, выехавшие с 29 сентября 1957 года по 31 декабря 1960 года включительно из населенных пунктов, подвергшихся радиоактивному загрязнению вследствие аварии в 1957 году на производственном объединении "Маяк", а также выехавшие с 1949 года по 1962 год включительно из населенных пунктов (в том числе переселившиеся в пределах населенных пунктов, где переселение производилось частично), подвергшихся радиоактивному</w:t>
      </w:r>
      <w:proofErr w:type="gramEnd"/>
      <w:r>
        <w:t xml:space="preserve"> загрязнению вследствие сбросов радиоактивных отходов в реку </w:t>
      </w:r>
      <w:proofErr w:type="spellStart"/>
      <w:r>
        <w:t>Теча</w:t>
      </w:r>
      <w:proofErr w:type="spellEnd"/>
      <w:r>
        <w:t>;</w:t>
      </w:r>
    </w:p>
    <w:p w:rsidR="00C332F8" w:rsidRDefault="00C332F8" w:rsidP="00C332F8">
      <w:pPr>
        <w:pStyle w:val="ConsPlusNormal"/>
        <w:ind w:firstLine="540"/>
        <w:jc w:val="both"/>
      </w:pPr>
      <w:r>
        <w:t xml:space="preserve">г) граждан, проживавших в 1949 - 1956 годах в населенных пунктах, подвергшихся радиоактивному загрязнению вследствие сбросов радиоактивных отходов в реку </w:t>
      </w:r>
      <w:proofErr w:type="spellStart"/>
      <w:r>
        <w:t>Теча</w:t>
      </w:r>
      <w:proofErr w:type="spellEnd"/>
      <w:r>
        <w:t xml:space="preserve">, и получивших накопленную эффективную дозу облучения свыше 35 </w:t>
      </w:r>
      <w:proofErr w:type="spellStart"/>
      <w:r>
        <w:t>сЗв</w:t>
      </w:r>
      <w:proofErr w:type="spellEnd"/>
      <w:r>
        <w:t xml:space="preserve"> (бэр);</w:t>
      </w:r>
    </w:p>
    <w:p w:rsidR="00C332F8" w:rsidRDefault="00C332F8" w:rsidP="00C332F8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граждан, проживавших в 1949 - 1956 годах в населенных пунктах, подвергшихся радиоактивному загрязнению вследствие сбросов радиоактивных отходов в реку </w:t>
      </w:r>
      <w:proofErr w:type="spellStart"/>
      <w:r>
        <w:t>Теча</w:t>
      </w:r>
      <w:proofErr w:type="spellEnd"/>
      <w:r>
        <w:t xml:space="preserve">, и получивших накопленную эффективную дозу облучения свыше 7 </w:t>
      </w:r>
      <w:proofErr w:type="spellStart"/>
      <w:r>
        <w:t>сЗв</w:t>
      </w:r>
      <w:proofErr w:type="spellEnd"/>
      <w:r>
        <w:t xml:space="preserve"> (бэр), но не более 35 </w:t>
      </w:r>
      <w:proofErr w:type="spellStart"/>
      <w:r>
        <w:t>сЗв</w:t>
      </w:r>
      <w:proofErr w:type="spellEnd"/>
      <w:r>
        <w:t xml:space="preserve"> (бэр);</w:t>
      </w:r>
    </w:p>
    <w:p w:rsidR="00C332F8" w:rsidRDefault="00C332F8" w:rsidP="00C332F8">
      <w:pPr>
        <w:pStyle w:val="ConsPlusNormal"/>
        <w:ind w:firstLine="540"/>
        <w:jc w:val="both"/>
      </w:pPr>
      <w:proofErr w:type="gramStart"/>
      <w:r>
        <w:lastRenderedPageBreak/>
        <w:t xml:space="preserve">е) граждан, добровольно выехавших на новое место жительства из населенных пунктов, подвергшихся радиоактивному загрязнению вследствие аварии в 1957 году на производственном объединении "Маяк" и сбросов радиоактивных отходов в реку </w:t>
      </w:r>
      <w:proofErr w:type="spellStart"/>
      <w:r>
        <w:t>Теча</w:t>
      </w:r>
      <w:proofErr w:type="spellEnd"/>
      <w:r>
        <w:t xml:space="preserve">, где средняя годовая эффективная доза облучения составляет в настоящее время свыше 1 </w:t>
      </w:r>
      <w:proofErr w:type="spellStart"/>
      <w:r>
        <w:t>мЗв</w:t>
      </w:r>
      <w:proofErr w:type="spellEnd"/>
      <w:r>
        <w:t xml:space="preserve"> (0.1 бэр) (дополнительно над уровнем естественного радиационного фона для данной местности);</w:t>
      </w:r>
      <w:proofErr w:type="gramEnd"/>
    </w:p>
    <w:p w:rsidR="00C332F8" w:rsidRDefault="00C332F8" w:rsidP="00C332F8">
      <w:pPr>
        <w:pStyle w:val="ConsPlusNormal"/>
        <w:ind w:firstLine="540"/>
        <w:jc w:val="both"/>
      </w:pPr>
      <w:proofErr w:type="gramStart"/>
      <w:r>
        <w:t>4)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1957 - 1958 годах непосредственное участие в работах по ликвидации последствий аварии в 1957 году на производственном объединении "Маяк", а также граждан, включая военнослужащих и военнообязанных, призванных на</w:t>
      </w:r>
      <w:proofErr w:type="gramEnd"/>
      <w:r>
        <w:t xml:space="preserve">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</w:r>
      <w:proofErr w:type="spellStart"/>
      <w:r>
        <w:t>Теча</w:t>
      </w:r>
      <w:proofErr w:type="spellEnd"/>
      <w:r>
        <w:t xml:space="preserve"> в 1949 - 1956 годах;</w:t>
      </w:r>
    </w:p>
    <w:p w:rsidR="00C332F8" w:rsidRDefault="00C332F8" w:rsidP="00C332F8">
      <w:pPr>
        <w:pStyle w:val="ConsPlusNormal"/>
        <w:ind w:firstLine="540"/>
        <w:jc w:val="both"/>
      </w:pPr>
      <w:proofErr w:type="gramStart"/>
      <w:r>
        <w:t>5) граждан (в том числе временно направленных или командированных), включая военнослужащих и военнообязанных, призванных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принимавших в 1959 - 1961 годах непосредственное участие в работах по ликвидации последствий аварии в 1957 году на производственном объединении "Маяк", а также на граждан, включая военнослужащих и военнообязанных, призванных</w:t>
      </w:r>
      <w:proofErr w:type="gramEnd"/>
      <w:r>
        <w:t xml:space="preserve"> на специальные сборы, лиц начальствующего и рядового состава органов внутренних дел, органов государственной безопасности, органов гражданской обороны, занятых на работах по проведению защитных мероприятий и реабилитации радиоактивно загрязненных территорий вдоль реки </w:t>
      </w:r>
      <w:proofErr w:type="spellStart"/>
      <w:r>
        <w:t>Теча</w:t>
      </w:r>
      <w:proofErr w:type="spellEnd"/>
      <w:r>
        <w:t xml:space="preserve"> в 1957 - 1962 годах.</w:t>
      </w:r>
    </w:p>
    <w:p w:rsidR="00A3237D" w:rsidRDefault="00C332F8"/>
    <w:sectPr w:rsidR="00A3237D" w:rsidSect="00C332F8">
      <w:pgSz w:w="11906" w:h="16838"/>
      <w:pgMar w:top="567" w:right="566" w:bottom="1440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32F8"/>
    <w:rsid w:val="005854DB"/>
    <w:rsid w:val="00932F68"/>
    <w:rsid w:val="00B07C93"/>
    <w:rsid w:val="00C3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2F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1070</Words>
  <Characters>6100</Characters>
  <Application>Microsoft Office Word</Application>
  <DocSecurity>0</DocSecurity>
  <Lines>50</Lines>
  <Paragraphs>14</Paragraphs>
  <ScaleCrop>false</ScaleCrop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chuburina</dc:creator>
  <cp:keywords/>
  <dc:description/>
  <cp:lastModifiedBy>chuburina</cp:lastModifiedBy>
  <cp:revision>1</cp:revision>
  <dcterms:created xsi:type="dcterms:W3CDTF">2016-09-16T09:09:00Z</dcterms:created>
  <dcterms:modified xsi:type="dcterms:W3CDTF">2016-09-16T09:10:00Z</dcterms:modified>
</cp:coreProperties>
</file>